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00 Lukukoira Pulla</w:t>
      </w:r>
    </w:p>
    <w:p>
      <w:r>
        <w:t>Lukukoira Pulla odottaa innokkaita lukijo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