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00-19:00 Lukukoira Pulla</w:t>
      </w:r>
    </w:p>
    <w:p>
      <w:r>
        <w:t>Lukukoira Pulla odottaa innokkaita lukij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