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17:00-19:00 Music performance by Le Cat Trong Ly</w:t>
      </w:r>
    </w:p>
    <w:p>
      <w:r>
        <w:t>LÊ CÁT TRỌNG LÝ in concert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