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Urpiaisentie 14, 01450, Vantaa</w:t>
      </w:r>
    </w:p>
    <w:p>
      <w:r>
        <w:t>8.4.2024 maanantai</w:t>
      </w:r>
    </w:p>
    <w:p>
      <w:pPr>
        <w:pStyle w:val="Heading1"/>
      </w:pPr>
      <w:r>
        <w:t>8.4.2024 maanantai</w:t>
      </w:r>
    </w:p>
    <w:p>
      <w:pPr>
        <w:pStyle w:val="Heading2"/>
      </w:pPr>
      <w:r>
        <w:t>10:00-10:45 Vauvan sanaleikki</w:t>
      </w:r>
    </w:p>
    <w:p>
      <w:r>
        <w:t>Tervetuloa mukaan sanojen ja tarinoiden ihmeelliseen maailmaan! Vauvan sanaleikki -tuokiot on suunnattu kaikenkielisille vauvaperheille, eli alle 1,5-vuotiaille lapsille ja heidän vanhemmilleen. Tuokioissa käytetään helppoa suomea.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