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4.9.2024 keskiviikko</w:t>
      </w:r>
    </w:p>
    <w:p>
      <w:pPr>
        <w:pStyle w:val="Heading1"/>
      </w:pPr>
      <w:r>
        <w:t>4.9.2024-5.9.2024</w:t>
      </w:r>
    </w:p>
    <w:p>
      <w:pPr>
        <w:pStyle w:val="Heading2"/>
      </w:pPr>
      <w:r>
        <w:t>19:00-00:00 An Evening with Haken</w:t>
      </w:r>
    </w:p>
    <w:p>
      <w:r>
        <w:t>Englantilainen moderni progemetalli-yhtye Haken Savoy-teatteriin syyskuussa</w:t>
      </w:r>
    </w:p>
    <w:p>
      <w:r>
        <w:t>39,40/50,40/60,40 €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